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A20CA" w14:textId="77777777" w:rsidR="00924C6B" w:rsidRDefault="007E04DC" w:rsidP="00924C6B">
      <w:pPr>
        <w:pStyle w:val="a3"/>
        <w:spacing w:after="0" w:line="240" w:lineRule="auto"/>
        <w:ind w:left="4536"/>
        <w:jc w:val="left"/>
      </w:pPr>
      <w:r>
        <w:t>Додаток 1</w:t>
      </w:r>
    </w:p>
    <w:p w14:paraId="07EA20CB" w14:textId="77777777" w:rsidR="00924C6B" w:rsidRDefault="00D82AD5" w:rsidP="00924C6B">
      <w:pPr>
        <w:pStyle w:val="a3"/>
        <w:spacing w:after="0" w:line="240" w:lineRule="auto"/>
        <w:ind w:left="4536"/>
        <w:jc w:val="left"/>
      </w:pPr>
      <w:r>
        <w:t>д</w:t>
      </w:r>
      <w:r w:rsidR="00924C6B">
        <w:t>о Авіаційних правил України</w:t>
      </w:r>
    </w:p>
    <w:p w14:paraId="07EA20CC" w14:textId="77777777" w:rsidR="00924C6B" w:rsidRDefault="00924C6B" w:rsidP="00924C6B">
      <w:pPr>
        <w:pStyle w:val="a3"/>
        <w:spacing w:after="0" w:line="240" w:lineRule="auto"/>
        <w:ind w:left="4536"/>
        <w:jc w:val="left"/>
      </w:pPr>
      <w:r>
        <w:t>«Обслуговування повітряного руху»</w:t>
      </w:r>
    </w:p>
    <w:p w14:paraId="07EA20CD" w14:textId="77777777" w:rsidR="002117C8" w:rsidRDefault="007E04DC" w:rsidP="00924C6B">
      <w:pPr>
        <w:pStyle w:val="a3"/>
        <w:spacing w:after="0" w:line="240" w:lineRule="auto"/>
        <w:ind w:left="4536"/>
        <w:jc w:val="left"/>
      </w:pPr>
      <w:r>
        <w:t xml:space="preserve">(пункт </w:t>
      </w:r>
      <w:r w:rsidR="00653E9D">
        <w:t>2</w:t>
      </w:r>
      <w:r w:rsidR="00D82AD5">
        <w:t xml:space="preserve"> глави </w:t>
      </w:r>
      <w:r w:rsidR="00775096" w:rsidRPr="00AC7E47">
        <w:t>2</w:t>
      </w:r>
      <w:r w:rsidR="00924C6B">
        <w:t xml:space="preserve"> розділу </w:t>
      </w:r>
      <w:r w:rsidR="00924C6B">
        <w:rPr>
          <w:lang w:val="en-US"/>
        </w:rPr>
        <w:t>I</w:t>
      </w:r>
      <w:r w:rsidR="00D82AD5">
        <w:t>І</w:t>
      </w:r>
      <w:r w:rsidR="00924C6B" w:rsidRPr="00F44EC2">
        <w:t>)</w:t>
      </w:r>
    </w:p>
    <w:p w14:paraId="07EA20CE" w14:textId="77777777" w:rsidR="002117C8" w:rsidRDefault="002117C8" w:rsidP="00924C6B">
      <w:pPr>
        <w:pStyle w:val="a3"/>
        <w:spacing w:after="0" w:line="240" w:lineRule="auto"/>
        <w:ind w:left="4536"/>
        <w:jc w:val="left"/>
      </w:pPr>
    </w:p>
    <w:p w14:paraId="07EA20CF" w14:textId="77777777" w:rsidR="002117C8" w:rsidRPr="00F44EC2" w:rsidRDefault="002117C8" w:rsidP="00924C6B">
      <w:pPr>
        <w:pStyle w:val="a3"/>
        <w:spacing w:after="0" w:line="240" w:lineRule="auto"/>
        <w:ind w:left="4536"/>
        <w:jc w:val="left"/>
      </w:pPr>
    </w:p>
    <w:p w14:paraId="07EA20D0" w14:textId="77777777" w:rsidR="00924C6B" w:rsidRDefault="00924C6B" w:rsidP="008C0826">
      <w:pPr>
        <w:pStyle w:val="a3"/>
        <w:spacing w:after="0" w:line="240" w:lineRule="auto"/>
        <w:ind w:left="4536"/>
        <w:jc w:val="left"/>
      </w:pPr>
    </w:p>
    <w:p w14:paraId="07EA20D1" w14:textId="77777777" w:rsidR="00924C6B" w:rsidRDefault="00924C6B" w:rsidP="00924C6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  <w:lang w:val="uk-UA" w:eastAsia="uk-UA"/>
        </w:rPr>
      </w:pPr>
      <w:r w:rsidRPr="004C5D66">
        <w:rPr>
          <w:rFonts w:ascii="TimesNewRomanPS-BoldMT" w:hAnsi="TimesNewRomanPS-BoldMT" w:cs="TimesNewRomanPS-BoldMT"/>
          <w:bCs/>
          <w:sz w:val="28"/>
          <w:szCs w:val="28"/>
          <w:lang w:val="uk-UA" w:eastAsia="uk-UA"/>
        </w:rPr>
        <w:t>П</w:t>
      </w:r>
      <w:r w:rsidR="002068D5">
        <w:rPr>
          <w:rFonts w:ascii="TimesNewRomanPS-BoldMT" w:hAnsi="TimesNewRomanPS-BoldMT" w:cs="TimesNewRomanPS-BoldMT"/>
          <w:bCs/>
          <w:sz w:val="28"/>
          <w:szCs w:val="28"/>
          <w:lang w:val="uk-UA" w:eastAsia="uk-UA"/>
        </w:rPr>
        <w:t>римірний п</w:t>
      </w:r>
      <w:r w:rsidRPr="004C5D66">
        <w:rPr>
          <w:rFonts w:ascii="TimesNewRomanPS-BoldMT" w:hAnsi="TimesNewRomanPS-BoldMT" w:cs="TimesNewRomanPS-BoldMT"/>
          <w:bCs/>
          <w:sz w:val="28"/>
          <w:szCs w:val="28"/>
          <w:lang w:val="uk-UA" w:eastAsia="uk-UA"/>
        </w:rPr>
        <w:t xml:space="preserve">ерелік робочих місць органів ОПР </w:t>
      </w:r>
    </w:p>
    <w:p w14:paraId="07EA20D2" w14:textId="77777777" w:rsidR="007C6990" w:rsidRDefault="007C6990" w:rsidP="00924C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uk-UA" w:eastAsia="uk-UA"/>
        </w:rPr>
      </w:pPr>
    </w:p>
    <w:p w14:paraId="07EA20D3" w14:textId="77777777" w:rsidR="008C0826" w:rsidRDefault="008C0826" w:rsidP="00924C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uk-UA" w:eastAsia="uk-UA"/>
        </w:rPr>
      </w:pPr>
    </w:p>
    <w:p w14:paraId="07EA20D4" w14:textId="77777777" w:rsidR="007C6990" w:rsidRDefault="007C6990" w:rsidP="00130DB1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43B4B">
        <w:rPr>
          <w:rFonts w:ascii="Times New Roman" w:hAnsi="Times New Roman"/>
          <w:bCs/>
          <w:sz w:val="28"/>
          <w:szCs w:val="28"/>
          <w:lang w:val="uk-UA" w:eastAsia="uk-UA"/>
        </w:rPr>
        <w:t xml:space="preserve">У цьому примірному переліку наводяться назви робочих місць, які можуть </w:t>
      </w:r>
      <w:r w:rsidR="00B227DD" w:rsidRPr="00130DB1">
        <w:rPr>
          <w:rFonts w:ascii="Times New Roman" w:hAnsi="Times New Roman"/>
          <w:bCs/>
          <w:sz w:val="28"/>
          <w:szCs w:val="28"/>
          <w:lang w:val="uk-UA" w:eastAsia="uk-UA"/>
        </w:rPr>
        <w:t xml:space="preserve">створюватись </w:t>
      </w:r>
      <w:r w:rsidRPr="00643B4B">
        <w:rPr>
          <w:rFonts w:ascii="Times New Roman" w:hAnsi="Times New Roman"/>
          <w:bCs/>
          <w:sz w:val="28"/>
          <w:szCs w:val="28"/>
          <w:lang w:val="uk-UA" w:eastAsia="uk-UA"/>
        </w:rPr>
        <w:t>в органах ОПР.</w:t>
      </w:r>
    </w:p>
    <w:p w14:paraId="07EA20D5" w14:textId="77777777" w:rsidR="00775096" w:rsidRPr="00643B4B" w:rsidRDefault="00775096" w:rsidP="00643B4B">
      <w:pPr>
        <w:pStyle w:val="aa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14:paraId="07EA20D6" w14:textId="77777777" w:rsidR="00775096" w:rsidRDefault="007C6990" w:rsidP="00130DB1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43B4B">
        <w:rPr>
          <w:rFonts w:ascii="Times New Roman" w:hAnsi="Times New Roman"/>
          <w:bCs/>
          <w:sz w:val="28"/>
          <w:szCs w:val="28"/>
          <w:lang w:val="uk-UA" w:eastAsia="uk-UA"/>
        </w:rPr>
        <w:t>Перелік не означає, що усі зазначені у ньому робочі місця повинні бути організовані</w:t>
      </w:r>
      <w:r w:rsidR="00B227DD" w:rsidRPr="00643B4B">
        <w:rPr>
          <w:rFonts w:ascii="Times New Roman" w:hAnsi="Times New Roman"/>
          <w:bCs/>
          <w:sz w:val="28"/>
          <w:szCs w:val="28"/>
          <w:lang w:eastAsia="uk-UA"/>
        </w:rPr>
        <w:t>,</w:t>
      </w:r>
      <w:r w:rsidRPr="00643B4B">
        <w:rPr>
          <w:rFonts w:ascii="Times New Roman" w:hAnsi="Times New Roman"/>
          <w:bCs/>
          <w:sz w:val="28"/>
          <w:szCs w:val="28"/>
          <w:lang w:val="uk-UA" w:eastAsia="uk-UA"/>
        </w:rPr>
        <w:t xml:space="preserve"> а також не є вичерпним.</w:t>
      </w:r>
    </w:p>
    <w:p w14:paraId="07EA20D7" w14:textId="77777777" w:rsidR="00775096" w:rsidRPr="00643B4B" w:rsidRDefault="00775096" w:rsidP="00643B4B">
      <w:pPr>
        <w:pStyle w:val="aa"/>
        <w:rPr>
          <w:rFonts w:ascii="Times New Roman" w:hAnsi="Times New Roman"/>
          <w:bCs/>
          <w:sz w:val="28"/>
          <w:szCs w:val="28"/>
          <w:lang w:val="uk-UA" w:eastAsia="uk-UA"/>
        </w:rPr>
      </w:pPr>
    </w:p>
    <w:p w14:paraId="07EA20D8" w14:textId="2982136F" w:rsidR="007C6990" w:rsidRDefault="007C6990" w:rsidP="00130DB1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Конфігурацію робочих місць органів ОПР визначає провайдер </w:t>
      </w:r>
      <w:r w:rsidR="008749F1">
        <w:rPr>
          <w:rFonts w:ascii="Times New Roman" w:hAnsi="Times New Roman"/>
          <w:bCs/>
          <w:sz w:val="28"/>
          <w:szCs w:val="28"/>
          <w:lang w:val="uk-UA" w:eastAsia="uk-UA"/>
        </w:rPr>
        <w:t xml:space="preserve">послуг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ОПР виходячи з місцевих умов та операційних потреб у наданні обслуговування.</w:t>
      </w:r>
    </w:p>
    <w:p w14:paraId="07EA20D9" w14:textId="77777777" w:rsidR="007C6990" w:rsidRPr="004C5D66" w:rsidRDefault="007C6990" w:rsidP="00170F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14:paraId="07EA20DA" w14:textId="62AA75AA" w:rsidR="00924C6B" w:rsidRPr="0008567C" w:rsidRDefault="001D3AA4" w:rsidP="00130DB1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Провайдерами </w:t>
      </w:r>
      <w:r w:rsidR="008749F1">
        <w:rPr>
          <w:rFonts w:ascii="Times New Roman" w:hAnsi="Times New Roman"/>
          <w:bCs/>
          <w:sz w:val="28"/>
          <w:szCs w:val="28"/>
          <w:lang w:val="uk-UA" w:eastAsia="uk-UA"/>
        </w:rPr>
        <w:t xml:space="preserve">послуг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ОПР можуть створюватися такі робочі місця </w:t>
      </w:r>
      <w:r w:rsidR="00924C6B" w:rsidRPr="0008567C">
        <w:rPr>
          <w:rFonts w:ascii="Times New Roman" w:hAnsi="Times New Roman"/>
          <w:bCs/>
          <w:sz w:val="28"/>
          <w:szCs w:val="28"/>
          <w:lang w:val="uk-UA" w:eastAsia="uk-UA"/>
        </w:rPr>
        <w:t>органів ОПР:</w:t>
      </w:r>
    </w:p>
    <w:p w14:paraId="07EA20DB" w14:textId="77777777" w:rsidR="0008567C" w:rsidRPr="0008567C" w:rsidRDefault="0008567C" w:rsidP="0008567C">
      <w:pPr>
        <w:pStyle w:val="aa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</w:p>
    <w:p w14:paraId="07EA20DC" w14:textId="77777777" w:rsidR="00924C6B" w:rsidRPr="00643B4B" w:rsidRDefault="00924C6B" w:rsidP="00130DB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43B4B">
        <w:rPr>
          <w:rFonts w:ascii="Times New Roman" w:hAnsi="Times New Roman"/>
          <w:bCs/>
          <w:sz w:val="28"/>
          <w:szCs w:val="28"/>
          <w:lang w:val="uk-UA" w:eastAsia="uk-UA"/>
        </w:rPr>
        <w:t>РДЦ</w:t>
      </w:r>
      <w:r w:rsidR="00045313" w:rsidRPr="00643B4B">
        <w:rPr>
          <w:rFonts w:ascii="Times New Roman" w:hAnsi="Times New Roman"/>
          <w:bCs/>
          <w:sz w:val="28"/>
          <w:szCs w:val="28"/>
          <w:lang w:val="uk-UA" w:eastAsia="uk-UA"/>
        </w:rPr>
        <w:t>:</w:t>
      </w:r>
    </w:p>
    <w:p w14:paraId="07EA20DD" w14:textId="1840D81A" w:rsidR="00924C6B" w:rsidRDefault="00924C6B" w:rsidP="00130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C0047B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виконавчого диспетчера 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C0047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ЕС)</w:t>
      </w:r>
      <w:r>
        <w:rPr>
          <w:rFonts w:ascii="Times New Roman" w:eastAsia="TimesNewRomanPSMT" w:hAnsi="Times New Roman"/>
          <w:sz w:val="28"/>
          <w:szCs w:val="28"/>
          <w:lang w:val="uk-UA" w:eastAsia="uk-UA"/>
        </w:rPr>
        <w:t>;</w:t>
      </w:r>
    </w:p>
    <w:p w14:paraId="07EA20DE" w14:textId="78F541BB" w:rsidR="00924C6B" w:rsidRDefault="00924C6B" w:rsidP="00130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C0047B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диспетчера планувальника 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C0047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РС)</w:t>
      </w:r>
      <w:r>
        <w:rPr>
          <w:rFonts w:ascii="Times New Roman" w:eastAsia="TimesNewRomanPSMT" w:hAnsi="Times New Roman"/>
          <w:sz w:val="28"/>
          <w:szCs w:val="28"/>
          <w:lang w:val="uk-UA" w:eastAsia="uk-UA"/>
        </w:rPr>
        <w:t>;</w:t>
      </w:r>
    </w:p>
    <w:p w14:paraId="07EA20DF" w14:textId="39351CE5" w:rsidR="00322BDF" w:rsidRDefault="00322BDF" w:rsidP="00643B4B">
      <w:pPr>
        <w:pStyle w:val="aa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допоміжне робоче місце оператора з оброблення польотних даних </w:t>
      </w:r>
      <w:r w:rsidR="00130DB1">
        <w:rPr>
          <w:rFonts w:ascii="Times New Roman" w:eastAsia="TimesNewRomanPSMT" w:hAnsi="Times New Roman"/>
          <w:sz w:val="28"/>
          <w:szCs w:val="28"/>
          <w:lang w:val="uk-UA" w:eastAsia="uk-UA"/>
        </w:rPr>
        <w:br/>
      </w: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>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FDO);</w:t>
      </w:r>
    </w:p>
    <w:p w14:paraId="07EA20E0" w14:textId="77777777" w:rsidR="00466B64" w:rsidRDefault="00924C6B" w:rsidP="00643B4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C0047B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диспетчера польотної інформації 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C0047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FIS)</w:t>
      </w:r>
      <w:r w:rsidR="00466B64">
        <w:rPr>
          <w:rFonts w:ascii="Times New Roman" w:eastAsia="TimesNewRomanPSMT" w:hAnsi="Times New Roman"/>
          <w:sz w:val="28"/>
          <w:szCs w:val="28"/>
          <w:lang w:val="uk-UA" w:eastAsia="uk-UA"/>
        </w:rPr>
        <w:t>.</w:t>
      </w:r>
    </w:p>
    <w:p w14:paraId="07EA20E1" w14:textId="77777777" w:rsidR="00924C6B" w:rsidRDefault="00924C6B" w:rsidP="00935E8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</w:p>
    <w:p w14:paraId="07EA20E2" w14:textId="77777777" w:rsidR="00924C6B" w:rsidRPr="00643B4B" w:rsidRDefault="00924C6B" w:rsidP="00130DB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43B4B">
        <w:rPr>
          <w:rFonts w:ascii="Times New Roman" w:hAnsi="Times New Roman"/>
          <w:bCs/>
          <w:sz w:val="28"/>
          <w:szCs w:val="28"/>
          <w:lang w:val="uk-UA" w:eastAsia="uk-UA"/>
        </w:rPr>
        <w:t>Центр польотної інформації</w:t>
      </w:r>
      <w:r w:rsidR="006A0710" w:rsidRPr="00643B4B">
        <w:rPr>
          <w:rFonts w:ascii="Times New Roman" w:hAnsi="Times New Roman"/>
          <w:bCs/>
          <w:sz w:val="28"/>
          <w:szCs w:val="28"/>
          <w:lang w:val="uk-UA" w:eastAsia="uk-UA"/>
        </w:rPr>
        <w:t>:</w:t>
      </w:r>
    </w:p>
    <w:p w14:paraId="07EA20E5" w14:textId="77777777" w:rsidR="00924C6B" w:rsidRDefault="00924C6B" w:rsidP="00924C6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bookmarkStart w:id="0" w:name="_GoBack"/>
      <w:bookmarkEnd w:id="0"/>
      <w:r w:rsidRPr="004C5D66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диспетчера польотної інформації 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="007F0FE5" w:rsidRPr="00170FD5" w:rsidDel="007F0FE5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</w:t>
      </w:r>
      <w:r w:rsidRPr="004C5D66">
        <w:rPr>
          <w:rFonts w:ascii="Times New Roman" w:eastAsia="TimesNewRomanPSMT" w:hAnsi="Times New Roman"/>
          <w:sz w:val="28"/>
          <w:szCs w:val="28"/>
          <w:lang w:val="uk-UA" w:eastAsia="uk-UA"/>
        </w:rPr>
        <w:t>FIS)</w:t>
      </w:r>
      <w:r>
        <w:rPr>
          <w:rFonts w:ascii="Times New Roman" w:eastAsia="TimesNewRomanPSMT" w:hAnsi="Times New Roman"/>
          <w:sz w:val="28"/>
          <w:szCs w:val="28"/>
          <w:lang w:val="uk-UA" w:eastAsia="uk-UA"/>
        </w:rPr>
        <w:t>.</w:t>
      </w:r>
    </w:p>
    <w:p w14:paraId="07EA20E6" w14:textId="77777777" w:rsidR="0008567C" w:rsidRPr="008C0826" w:rsidRDefault="0008567C" w:rsidP="0008567C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  <w:lang w:val="ru-RU" w:eastAsia="uk-UA"/>
        </w:rPr>
      </w:pPr>
    </w:p>
    <w:p w14:paraId="07EA20E7" w14:textId="77777777" w:rsidR="00924C6B" w:rsidRDefault="00924C6B" w:rsidP="00130DB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8567C">
        <w:rPr>
          <w:rFonts w:ascii="Times New Roman" w:hAnsi="Times New Roman"/>
          <w:bCs/>
          <w:sz w:val="28"/>
          <w:szCs w:val="28"/>
          <w:lang w:val="uk-UA" w:eastAsia="uk-UA"/>
        </w:rPr>
        <w:lastRenderedPageBreak/>
        <w:t>Диспетчерський орган підходу</w:t>
      </w:r>
      <w:r w:rsidR="006A0710" w:rsidRPr="0008567C">
        <w:rPr>
          <w:rFonts w:ascii="Times New Roman" w:hAnsi="Times New Roman"/>
          <w:bCs/>
          <w:sz w:val="28"/>
          <w:szCs w:val="28"/>
          <w:lang w:val="uk-UA" w:eastAsia="uk-UA"/>
        </w:rPr>
        <w:t>:</w:t>
      </w:r>
    </w:p>
    <w:p w14:paraId="07EA20E8" w14:textId="3B7C21F6" w:rsidR="00924C6B" w:rsidRPr="00643B4B" w:rsidRDefault="00924C6B" w:rsidP="00130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виконавчого диспетчера (</w:t>
      </w:r>
      <w:r w:rsidR="001D3AA4"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ЕС);</w:t>
      </w:r>
    </w:p>
    <w:p w14:paraId="07EA20E9" w14:textId="77777777" w:rsidR="00924C6B" w:rsidRDefault="00924C6B" w:rsidP="00643B4B">
      <w:pPr>
        <w:pStyle w:val="aa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диспетчера планувальника 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РС);</w:t>
      </w:r>
    </w:p>
    <w:p w14:paraId="07EA20EA" w14:textId="77777777" w:rsidR="00924C6B" w:rsidRDefault="00924C6B" w:rsidP="00643B4B">
      <w:pPr>
        <w:pStyle w:val="aa"/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293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диспетчера польотної інформації 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FIS);</w:t>
      </w:r>
    </w:p>
    <w:p w14:paraId="07EA20EB" w14:textId="72D927C1" w:rsidR="00924C6B" w:rsidRPr="0008567C" w:rsidRDefault="00924C6B" w:rsidP="00643B4B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допоміжне робоче місце оператора з оброблення польотних даних </w:t>
      </w:r>
      <w:r w:rsidR="00130DB1">
        <w:rPr>
          <w:rFonts w:ascii="Times New Roman" w:eastAsia="TimesNewRomanPSMT" w:hAnsi="Times New Roman"/>
          <w:sz w:val="28"/>
          <w:szCs w:val="28"/>
          <w:lang w:val="uk-UA" w:eastAsia="uk-UA"/>
        </w:rPr>
        <w:br/>
      </w: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>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РМ </w:t>
      </w: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>FDO);</w:t>
      </w:r>
    </w:p>
    <w:p w14:paraId="07EA20EC" w14:textId="77777777" w:rsidR="0008567C" w:rsidRDefault="0008567C" w:rsidP="00924C6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14:paraId="07EA20ED" w14:textId="77777777" w:rsidR="00924C6B" w:rsidRPr="00643B4B" w:rsidRDefault="00924C6B" w:rsidP="00130DB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43B4B">
        <w:rPr>
          <w:rFonts w:ascii="Times New Roman" w:hAnsi="Times New Roman"/>
          <w:bCs/>
          <w:sz w:val="28"/>
          <w:szCs w:val="28"/>
          <w:lang w:val="uk-UA" w:eastAsia="uk-UA"/>
        </w:rPr>
        <w:t>АДВ:</w:t>
      </w:r>
    </w:p>
    <w:p w14:paraId="07EA20EE" w14:textId="52ECFD0A" w:rsidR="00924C6B" w:rsidRPr="00643B4B" w:rsidRDefault="00924C6B" w:rsidP="00130DB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робоче місце </w:t>
      </w:r>
      <w:r w:rsidR="00BD54DC"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диспетчера</w:t>
      </w:r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АДВ (</w:t>
      </w:r>
      <w:r w:rsidR="001D3AA4"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</w:t>
      </w:r>
      <w:r w:rsidR="00BD54DC"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T</w:t>
      </w:r>
      <w:r w:rsidR="00BD54DC" w:rsidRPr="00643B4B">
        <w:rPr>
          <w:rFonts w:ascii="Times New Roman" w:eastAsia="TimesNewRomanPSMT" w:hAnsi="Times New Roman"/>
          <w:sz w:val="28"/>
          <w:szCs w:val="28"/>
          <w:lang w:eastAsia="uk-UA"/>
        </w:rPr>
        <w:t>WR</w:t>
      </w:r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);</w:t>
      </w:r>
    </w:p>
    <w:p w14:paraId="07EA20EF" w14:textId="77777777" w:rsidR="001D3AA4" w:rsidRPr="00935E88" w:rsidRDefault="001D3AA4" w:rsidP="00643B4B">
      <w:pPr>
        <w:pStyle w:val="aa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робоче місце </w:t>
      </w:r>
      <w:r w:rsidR="00725A7F">
        <w:rPr>
          <w:rFonts w:ascii="Times New Roman" w:eastAsia="TimesNewRomanPSMT" w:hAnsi="Times New Roman"/>
          <w:sz w:val="28"/>
          <w:szCs w:val="28"/>
          <w:lang w:val="uk-UA" w:eastAsia="uk-UA"/>
        </w:rPr>
        <w:t>диспетчера АДВ для контролю наземного руху у зоні</w:t>
      </w:r>
      <w:r w:rsidR="009B6A01" w:rsidRPr="00643B4B">
        <w:rPr>
          <w:rFonts w:ascii="Times New Roman" w:eastAsia="TimesNewRomanPSMT" w:hAnsi="Times New Roman"/>
          <w:sz w:val="28"/>
          <w:szCs w:val="28"/>
          <w:lang w:val="ru-RU" w:eastAsia="uk-UA"/>
        </w:rPr>
        <w:t xml:space="preserve"> </w:t>
      </w:r>
      <w:r w:rsidR="00725A7F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маневрування (РМ </w:t>
      </w:r>
      <w:r w:rsidR="00725A7F">
        <w:rPr>
          <w:rFonts w:ascii="Times New Roman" w:eastAsia="TimesNewRomanPSMT" w:hAnsi="Times New Roman"/>
          <w:sz w:val="28"/>
          <w:szCs w:val="28"/>
          <w:lang w:eastAsia="uk-UA"/>
        </w:rPr>
        <w:t>GND</w:t>
      </w:r>
      <w:r w:rsidR="00725A7F" w:rsidRPr="00170FD5">
        <w:rPr>
          <w:rFonts w:ascii="Times New Roman" w:eastAsia="TimesNewRomanPSMT" w:hAnsi="Times New Roman"/>
          <w:sz w:val="28"/>
          <w:szCs w:val="28"/>
          <w:lang w:val="ru-RU" w:eastAsia="uk-UA"/>
        </w:rPr>
        <w:t>)</w:t>
      </w:r>
      <w:r w:rsidR="00466B64">
        <w:rPr>
          <w:rFonts w:ascii="Times New Roman" w:eastAsia="TimesNewRomanPSMT" w:hAnsi="Times New Roman"/>
          <w:sz w:val="28"/>
          <w:szCs w:val="28"/>
          <w:lang w:val="ru-RU" w:eastAsia="uk-UA"/>
        </w:rPr>
        <w:t>;</w:t>
      </w:r>
    </w:p>
    <w:p w14:paraId="07EA20F0" w14:textId="77777777" w:rsidR="00924C6B" w:rsidRPr="0008567C" w:rsidRDefault="00924C6B" w:rsidP="00643B4B">
      <w:pPr>
        <w:pStyle w:val="aa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bookmarkStart w:id="1" w:name="_Hlk511300969"/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допоміжне робоче місце АДВ </w:t>
      </w:r>
      <w:bookmarkEnd w:id="1"/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>для надання диспетчерського дозволу на виліт (</w:t>
      </w:r>
      <w:r w:rsidR="001D3AA4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="007F0FE5" w:rsidRPr="00170FD5" w:rsidDel="007F0FE5">
        <w:rPr>
          <w:rFonts w:ascii="Times New Roman" w:eastAsia="TimesNewRomanPSMT" w:hAnsi="Times New Roman"/>
          <w:sz w:val="28"/>
          <w:szCs w:val="28"/>
          <w:lang w:val="ru-RU" w:eastAsia="uk-UA"/>
        </w:rPr>
        <w:t xml:space="preserve"> </w:t>
      </w:r>
      <w:r w:rsidRPr="0008567C">
        <w:rPr>
          <w:rFonts w:ascii="Times New Roman" w:eastAsia="TimesNewRomanPSMT" w:hAnsi="Times New Roman"/>
          <w:sz w:val="28"/>
          <w:szCs w:val="28"/>
          <w:lang w:val="uk-UA" w:eastAsia="uk-UA"/>
        </w:rPr>
        <w:t>DLV);</w:t>
      </w:r>
    </w:p>
    <w:p w14:paraId="07EA20F1" w14:textId="77777777" w:rsidR="0008567C" w:rsidRDefault="0008567C" w:rsidP="00924C6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</w:p>
    <w:p w14:paraId="07EA20F2" w14:textId="77777777" w:rsidR="00924C6B" w:rsidRDefault="00924C6B" w:rsidP="00130DB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8567C">
        <w:rPr>
          <w:rFonts w:ascii="Times New Roman" w:hAnsi="Times New Roman"/>
          <w:bCs/>
          <w:sz w:val="28"/>
          <w:szCs w:val="28"/>
          <w:lang w:val="uk-UA" w:eastAsia="uk-UA"/>
        </w:rPr>
        <w:t>Пункт збору донесень щодо ОПР</w:t>
      </w:r>
      <w:r w:rsidR="006A0710" w:rsidRPr="0008567C">
        <w:rPr>
          <w:rFonts w:ascii="Times New Roman" w:hAnsi="Times New Roman"/>
          <w:bCs/>
          <w:sz w:val="28"/>
          <w:szCs w:val="28"/>
          <w:lang w:val="uk-UA" w:eastAsia="uk-UA"/>
        </w:rPr>
        <w:t>:</w:t>
      </w:r>
    </w:p>
    <w:p w14:paraId="07EA20F3" w14:textId="77777777" w:rsidR="00924C6B" w:rsidRPr="00935E88" w:rsidRDefault="00924C6B" w:rsidP="00643B4B">
      <w:pPr>
        <w:pStyle w:val="aa"/>
        <w:tabs>
          <w:tab w:val="left" w:pos="1276"/>
        </w:tabs>
        <w:spacing w:after="0" w:line="360" w:lineRule="auto"/>
        <w:ind w:left="709"/>
        <w:jc w:val="both"/>
        <w:rPr>
          <w:rFonts w:ascii="Times New Roman" w:eastAsia="TimesNewRomanPSMT" w:hAnsi="Times New Roman"/>
          <w:sz w:val="28"/>
          <w:szCs w:val="28"/>
          <w:lang w:val="uk-UA" w:eastAsia="uk-UA"/>
        </w:rPr>
      </w:pPr>
      <w:r w:rsidRPr="00935E88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диспетчера пункту збору донесень щодо ОПР (</w:t>
      </w:r>
      <w:r w:rsidR="00725A7F" w:rsidRPr="00935E88">
        <w:rPr>
          <w:rFonts w:ascii="Times New Roman" w:eastAsia="TimesNewRomanPSMT" w:hAnsi="Times New Roman"/>
          <w:sz w:val="28"/>
          <w:szCs w:val="28"/>
          <w:lang w:val="uk-UA" w:eastAsia="uk-UA"/>
        </w:rPr>
        <w:t>РМ</w:t>
      </w:r>
      <w:r w:rsidRPr="00935E88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ARO)</w:t>
      </w:r>
      <w:r w:rsidR="000C609A">
        <w:rPr>
          <w:rFonts w:ascii="Times New Roman" w:eastAsia="TimesNewRomanPSMT" w:hAnsi="Times New Roman"/>
          <w:sz w:val="28"/>
          <w:szCs w:val="28"/>
          <w:lang w:val="uk-UA" w:eastAsia="uk-UA"/>
        </w:rPr>
        <w:t>;</w:t>
      </w:r>
    </w:p>
    <w:p w14:paraId="07EA20F4" w14:textId="77777777" w:rsidR="0008567C" w:rsidRPr="008C0826" w:rsidRDefault="000C609A" w:rsidP="008C0826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PSMT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BD54DC" w:rsidRPr="008C0826">
        <w:rPr>
          <w:rFonts w:ascii="Times New Roman" w:hAnsi="Times New Roman"/>
          <w:sz w:val="28"/>
          <w:szCs w:val="28"/>
          <w:lang w:val="uk-UA"/>
        </w:rPr>
        <w:t xml:space="preserve">обоче місце </w:t>
      </w:r>
      <w:r w:rsidR="00BD54DC" w:rsidRPr="008C0826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диспетчера пункту збору донесень щодо ОПР може бути </w:t>
      </w:r>
      <w:r w:rsidR="00247C9D" w:rsidRPr="008C0826">
        <w:rPr>
          <w:rFonts w:ascii="Times New Roman" w:eastAsia="TimesNewRomanPSMT" w:hAnsi="Times New Roman"/>
          <w:sz w:val="28"/>
          <w:szCs w:val="28"/>
          <w:lang w:val="uk-UA" w:eastAsia="uk-UA"/>
        </w:rPr>
        <w:t>організован</w:t>
      </w:r>
      <w:r w:rsidR="00BD54DC" w:rsidRPr="008C0826">
        <w:rPr>
          <w:rFonts w:ascii="Times New Roman" w:eastAsia="TimesNewRomanPSMT" w:hAnsi="Times New Roman"/>
          <w:sz w:val="28"/>
          <w:szCs w:val="28"/>
          <w:lang w:val="uk-UA" w:eastAsia="uk-UA"/>
        </w:rPr>
        <w:t>е</w:t>
      </w:r>
      <w:r w:rsidR="00247C9D" w:rsidRPr="008C0826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 в складі брифінг-офісу</w:t>
      </w:r>
      <w:r w:rsidR="00955896" w:rsidRPr="008C0826">
        <w:rPr>
          <w:rFonts w:ascii="Times New Roman" w:eastAsia="TimesNewRomanPSMT" w:hAnsi="Times New Roman"/>
          <w:sz w:val="28"/>
          <w:szCs w:val="28"/>
          <w:lang w:eastAsia="uk-UA"/>
        </w:rPr>
        <w:t>.</w:t>
      </w:r>
    </w:p>
    <w:p w14:paraId="07EA20F5" w14:textId="77777777" w:rsidR="00247C9D" w:rsidRDefault="00247C9D" w:rsidP="00170FD5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ymbolMT" w:hAnsi="Times New Roman"/>
          <w:bCs/>
          <w:sz w:val="28"/>
          <w:szCs w:val="28"/>
          <w:lang w:val="uk-UA" w:eastAsia="uk-UA"/>
        </w:rPr>
      </w:pPr>
    </w:p>
    <w:p w14:paraId="07EA20F6" w14:textId="77777777" w:rsidR="00924C6B" w:rsidRDefault="00924C6B" w:rsidP="00643B4B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SymbolMT" w:hAnsi="Times New Roman"/>
          <w:bCs/>
          <w:sz w:val="28"/>
          <w:szCs w:val="28"/>
          <w:lang w:val="uk-UA" w:eastAsia="uk-UA"/>
        </w:rPr>
      </w:pPr>
      <w:r w:rsidRPr="0008567C">
        <w:rPr>
          <w:rFonts w:ascii="Times New Roman" w:eastAsia="SymbolMT" w:hAnsi="Times New Roman"/>
          <w:bCs/>
          <w:sz w:val="28"/>
          <w:szCs w:val="28"/>
          <w:lang w:val="uk-UA" w:eastAsia="uk-UA"/>
        </w:rPr>
        <w:t>Орган AFIS</w:t>
      </w:r>
      <w:r w:rsidR="00045313" w:rsidRPr="0008567C">
        <w:rPr>
          <w:rFonts w:ascii="Times New Roman" w:eastAsia="SymbolMT" w:hAnsi="Times New Roman"/>
          <w:bCs/>
          <w:sz w:val="28"/>
          <w:szCs w:val="28"/>
          <w:lang w:val="uk-UA" w:eastAsia="uk-UA"/>
        </w:rPr>
        <w:t>:</w:t>
      </w:r>
    </w:p>
    <w:p w14:paraId="07EA20F7" w14:textId="122B25BF" w:rsidR="007F0FE5" w:rsidRPr="00643B4B" w:rsidRDefault="00924C6B" w:rsidP="00643B4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SymbolMT" w:hAnsi="Times New Roman"/>
          <w:sz w:val="28"/>
          <w:szCs w:val="28"/>
          <w:lang w:val="uk-UA" w:eastAsia="uk-UA"/>
        </w:rPr>
      </w:pPr>
      <w:bookmarkStart w:id="2" w:name="_Hlk511302053"/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робоче місце диспетчера польотної інформації (</w:t>
      </w:r>
      <w:r w:rsidR="00725A7F"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 xml:space="preserve">РМ </w:t>
      </w:r>
      <w:r w:rsidRPr="00643B4B">
        <w:rPr>
          <w:rFonts w:ascii="Times New Roman" w:eastAsia="TimesNewRomanPSMT" w:hAnsi="Times New Roman"/>
          <w:sz w:val="28"/>
          <w:szCs w:val="28"/>
          <w:lang w:val="uk-UA" w:eastAsia="uk-UA"/>
        </w:rPr>
        <w:t>АFIS)</w:t>
      </w:r>
      <w:r w:rsidR="00466B64" w:rsidRPr="00643B4B">
        <w:rPr>
          <w:rFonts w:ascii="Times New Roman" w:eastAsia="SymbolMT" w:hAnsi="Times New Roman"/>
          <w:sz w:val="28"/>
          <w:szCs w:val="28"/>
          <w:lang w:val="uk-UA" w:eastAsia="uk-UA"/>
        </w:rPr>
        <w:t>.</w:t>
      </w:r>
      <w:bookmarkEnd w:id="2"/>
    </w:p>
    <w:p w14:paraId="07EA20F8" w14:textId="77777777" w:rsidR="007C6C0D" w:rsidRPr="00924C6B" w:rsidRDefault="007C6C0D">
      <w:pPr>
        <w:rPr>
          <w:lang w:val="uk-UA"/>
        </w:rPr>
      </w:pPr>
    </w:p>
    <w:sectPr w:rsidR="007C6C0D" w:rsidRPr="00924C6B" w:rsidSect="00924C6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85746" w14:textId="77777777" w:rsidR="008C7CB6" w:rsidRDefault="008C7CB6" w:rsidP="00924C6B">
      <w:pPr>
        <w:spacing w:after="0" w:line="240" w:lineRule="auto"/>
      </w:pPr>
      <w:r>
        <w:separator/>
      </w:r>
    </w:p>
  </w:endnote>
  <w:endnote w:type="continuationSeparator" w:id="0">
    <w:p w14:paraId="4BCEED91" w14:textId="77777777" w:rsidR="008C7CB6" w:rsidRDefault="008C7CB6" w:rsidP="0092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A20FF" w14:textId="77777777" w:rsidR="00924C6B" w:rsidRDefault="00924C6B">
    <w:pPr>
      <w:pStyle w:val="a6"/>
    </w:pPr>
  </w:p>
  <w:p w14:paraId="07EA2100" w14:textId="77777777" w:rsidR="00924C6B" w:rsidRDefault="00924C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4B7A5" w14:textId="77777777" w:rsidR="008C7CB6" w:rsidRDefault="008C7CB6" w:rsidP="00924C6B">
      <w:pPr>
        <w:spacing w:after="0" w:line="240" w:lineRule="auto"/>
      </w:pPr>
      <w:r>
        <w:separator/>
      </w:r>
    </w:p>
  </w:footnote>
  <w:footnote w:type="continuationSeparator" w:id="0">
    <w:p w14:paraId="34027DD1" w14:textId="77777777" w:rsidR="008C7CB6" w:rsidRDefault="008C7CB6" w:rsidP="00924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189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7EA20FD" w14:textId="67115EA8" w:rsidR="00924C6B" w:rsidRPr="006A0710" w:rsidRDefault="00755BF7" w:rsidP="00924C6B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6A0710">
          <w:rPr>
            <w:rFonts w:ascii="Times New Roman" w:hAnsi="Times New Roman"/>
            <w:sz w:val="24"/>
            <w:szCs w:val="24"/>
          </w:rPr>
          <w:fldChar w:fldCharType="begin"/>
        </w:r>
        <w:r w:rsidRPr="006A071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A0710">
          <w:rPr>
            <w:rFonts w:ascii="Times New Roman" w:hAnsi="Times New Roman"/>
            <w:sz w:val="24"/>
            <w:szCs w:val="24"/>
          </w:rPr>
          <w:fldChar w:fldCharType="separate"/>
        </w:r>
        <w:r w:rsidR="00130DB1">
          <w:rPr>
            <w:rFonts w:ascii="Times New Roman" w:hAnsi="Times New Roman"/>
            <w:noProof/>
            <w:sz w:val="24"/>
            <w:szCs w:val="24"/>
          </w:rPr>
          <w:t>2</w:t>
        </w:r>
        <w:r w:rsidRPr="006A071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7EA20FE" w14:textId="77777777" w:rsidR="00924C6B" w:rsidRPr="00924C6B" w:rsidRDefault="006A0710" w:rsidP="00924C6B">
    <w:pPr>
      <w:pStyle w:val="a4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Продовження додатка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F90"/>
    <w:multiLevelType w:val="hybridMultilevel"/>
    <w:tmpl w:val="D32A70C2"/>
    <w:lvl w:ilvl="0" w:tplc="D0C4911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60D6"/>
    <w:multiLevelType w:val="hybridMultilevel"/>
    <w:tmpl w:val="611846F6"/>
    <w:lvl w:ilvl="0" w:tplc="04220011">
      <w:start w:val="1"/>
      <w:numFmt w:val="decimal"/>
      <w:lvlText w:val="%1)"/>
      <w:lvlJc w:val="left"/>
      <w:pPr>
        <w:ind w:left="2149" w:hanging="360"/>
      </w:p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076428B4"/>
    <w:multiLevelType w:val="hybridMultilevel"/>
    <w:tmpl w:val="8DFA38B4"/>
    <w:lvl w:ilvl="0" w:tplc="4016EFD0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7D109D"/>
    <w:multiLevelType w:val="hybridMultilevel"/>
    <w:tmpl w:val="6C5679F8"/>
    <w:lvl w:ilvl="0" w:tplc="5F0CEE1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967B6E"/>
    <w:multiLevelType w:val="hybridMultilevel"/>
    <w:tmpl w:val="DD94F204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412BD2"/>
    <w:multiLevelType w:val="hybridMultilevel"/>
    <w:tmpl w:val="B7B890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83766"/>
    <w:multiLevelType w:val="hybridMultilevel"/>
    <w:tmpl w:val="E85838A6"/>
    <w:lvl w:ilvl="0" w:tplc="D0C4911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CA93D55"/>
    <w:multiLevelType w:val="hybridMultilevel"/>
    <w:tmpl w:val="6FFA6B0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62B5"/>
    <w:multiLevelType w:val="hybridMultilevel"/>
    <w:tmpl w:val="1DEE94A6"/>
    <w:lvl w:ilvl="0" w:tplc="04220011">
      <w:start w:val="1"/>
      <w:numFmt w:val="decimal"/>
      <w:lvlText w:val="%1)"/>
      <w:lvlJc w:val="left"/>
      <w:pPr>
        <w:ind w:left="2149" w:hanging="360"/>
      </w:p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 w15:restartNumberingAfterBreak="0">
    <w:nsid w:val="23E77D33"/>
    <w:multiLevelType w:val="hybridMultilevel"/>
    <w:tmpl w:val="5622C496"/>
    <w:lvl w:ilvl="0" w:tplc="86DE946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21426B8">
      <w:numFmt w:val="bullet"/>
      <w:lvlText w:val="•"/>
      <w:lvlJc w:val="left"/>
      <w:pPr>
        <w:ind w:left="2134" w:hanging="705"/>
      </w:pPr>
      <w:rPr>
        <w:rFonts w:ascii="Times New Roman" w:eastAsia="SymbolMT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115D1E"/>
    <w:multiLevelType w:val="hybridMultilevel"/>
    <w:tmpl w:val="4594AE38"/>
    <w:lvl w:ilvl="0" w:tplc="D0C4911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53121"/>
    <w:multiLevelType w:val="hybridMultilevel"/>
    <w:tmpl w:val="F8DA6A44"/>
    <w:lvl w:ilvl="0" w:tplc="04220011">
      <w:start w:val="1"/>
      <w:numFmt w:val="decimal"/>
      <w:lvlText w:val="%1)"/>
      <w:lvlJc w:val="left"/>
      <w:pPr>
        <w:ind w:left="2149" w:hanging="360"/>
      </w:p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29BB32A5"/>
    <w:multiLevelType w:val="hybridMultilevel"/>
    <w:tmpl w:val="1DC8F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B0BBF"/>
    <w:multiLevelType w:val="hybridMultilevel"/>
    <w:tmpl w:val="3A3804D2"/>
    <w:lvl w:ilvl="0" w:tplc="D0C4911A">
      <w:start w:val="1"/>
      <w:numFmt w:val="decimal"/>
      <w:lvlText w:val="%1)"/>
      <w:lvlJc w:val="left"/>
      <w:pPr>
        <w:ind w:left="1996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716" w:hanging="360"/>
      </w:pPr>
    </w:lvl>
    <w:lvl w:ilvl="2" w:tplc="0422001B" w:tentative="1">
      <w:start w:val="1"/>
      <w:numFmt w:val="lowerRoman"/>
      <w:lvlText w:val="%3."/>
      <w:lvlJc w:val="right"/>
      <w:pPr>
        <w:ind w:left="3436" w:hanging="180"/>
      </w:pPr>
    </w:lvl>
    <w:lvl w:ilvl="3" w:tplc="0422000F" w:tentative="1">
      <w:start w:val="1"/>
      <w:numFmt w:val="decimal"/>
      <w:lvlText w:val="%4."/>
      <w:lvlJc w:val="left"/>
      <w:pPr>
        <w:ind w:left="4156" w:hanging="360"/>
      </w:pPr>
    </w:lvl>
    <w:lvl w:ilvl="4" w:tplc="04220019" w:tentative="1">
      <w:start w:val="1"/>
      <w:numFmt w:val="lowerLetter"/>
      <w:lvlText w:val="%5."/>
      <w:lvlJc w:val="left"/>
      <w:pPr>
        <w:ind w:left="4876" w:hanging="360"/>
      </w:pPr>
    </w:lvl>
    <w:lvl w:ilvl="5" w:tplc="0422001B" w:tentative="1">
      <w:start w:val="1"/>
      <w:numFmt w:val="lowerRoman"/>
      <w:lvlText w:val="%6."/>
      <w:lvlJc w:val="right"/>
      <w:pPr>
        <w:ind w:left="5596" w:hanging="180"/>
      </w:pPr>
    </w:lvl>
    <w:lvl w:ilvl="6" w:tplc="0422000F" w:tentative="1">
      <w:start w:val="1"/>
      <w:numFmt w:val="decimal"/>
      <w:lvlText w:val="%7."/>
      <w:lvlJc w:val="left"/>
      <w:pPr>
        <w:ind w:left="6316" w:hanging="360"/>
      </w:pPr>
    </w:lvl>
    <w:lvl w:ilvl="7" w:tplc="04220019" w:tentative="1">
      <w:start w:val="1"/>
      <w:numFmt w:val="lowerLetter"/>
      <w:lvlText w:val="%8."/>
      <w:lvlJc w:val="left"/>
      <w:pPr>
        <w:ind w:left="7036" w:hanging="360"/>
      </w:pPr>
    </w:lvl>
    <w:lvl w:ilvl="8" w:tplc="042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0B37324"/>
    <w:multiLevelType w:val="hybridMultilevel"/>
    <w:tmpl w:val="D722DA4C"/>
    <w:lvl w:ilvl="0" w:tplc="1B76E572">
      <w:start w:val="1"/>
      <w:numFmt w:val="decimal"/>
      <w:lvlText w:val="%1)"/>
      <w:lvlJc w:val="left"/>
      <w:pPr>
        <w:ind w:left="1069" w:hanging="360"/>
      </w:pPr>
      <w:rPr>
        <w:rFonts w:eastAsia="SymbolMT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35C1D19"/>
    <w:multiLevelType w:val="hybridMultilevel"/>
    <w:tmpl w:val="5A9EF03E"/>
    <w:lvl w:ilvl="0" w:tplc="04220011">
      <w:start w:val="1"/>
      <w:numFmt w:val="decimal"/>
      <w:lvlText w:val="%1)"/>
      <w:lvlJc w:val="left"/>
      <w:pPr>
        <w:ind w:left="2149" w:hanging="360"/>
      </w:p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 w15:restartNumberingAfterBreak="0">
    <w:nsid w:val="3B0E4FFF"/>
    <w:multiLevelType w:val="hybridMultilevel"/>
    <w:tmpl w:val="7ACEA89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10593"/>
    <w:multiLevelType w:val="hybridMultilevel"/>
    <w:tmpl w:val="447E12E6"/>
    <w:lvl w:ilvl="0" w:tplc="BEF44090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3A604E"/>
    <w:multiLevelType w:val="hybridMultilevel"/>
    <w:tmpl w:val="CB7AB12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42958"/>
    <w:multiLevelType w:val="hybridMultilevel"/>
    <w:tmpl w:val="396A2486"/>
    <w:lvl w:ilvl="0" w:tplc="1CF8B0E8">
      <w:start w:val="1"/>
      <w:numFmt w:val="decimal"/>
      <w:lvlText w:val="%1)"/>
      <w:lvlJc w:val="left"/>
      <w:pPr>
        <w:ind w:left="1144" w:hanging="435"/>
      </w:pPr>
      <w:rPr>
        <w:rFonts w:eastAsia="SymbolMT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89172A"/>
    <w:multiLevelType w:val="hybridMultilevel"/>
    <w:tmpl w:val="9F749678"/>
    <w:lvl w:ilvl="0" w:tplc="04220011">
      <w:start w:val="1"/>
      <w:numFmt w:val="decimal"/>
      <w:lvlText w:val="%1)"/>
      <w:lvlJc w:val="left"/>
      <w:pPr>
        <w:ind w:left="2149" w:hanging="360"/>
      </w:pPr>
    </w:lvl>
    <w:lvl w:ilvl="1" w:tplc="04220019" w:tentative="1">
      <w:start w:val="1"/>
      <w:numFmt w:val="lowerLetter"/>
      <w:lvlText w:val="%2."/>
      <w:lvlJc w:val="left"/>
      <w:pPr>
        <w:ind w:left="2869" w:hanging="360"/>
      </w:pPr>
    </w:lvl>
    <w:lvl w:ilvl="2" w:tplc="0422001B" w:tentative="1">
      <w:start w:val="1"/>
      <w:numFmt w:val="lowerRoman"/>
      <w:lvlText w:val="%3."/>
      <w:lvlJc w:val="right"/>
      <w:pPr>
        <w:ind w:left="3589" w:hanging="180"/>
      </w:pPr>
    </w:lvl>
    <w:lvl w:ilvl="3" w:tplc="0422000F" w:tentative="1">
      <w:start w:val="1"/>
      <w:numFmt w:val="decimal"/>
      <w:lvlText w:val="%4."/>
      <w:lvlJc w:val="left"/>
      <w:pPr>
        <w:ind w:left="4309" w:hanging="360"/>
      </w:pPr>
    </w:lvl>
    <w:lvl w:ilvl="4" w:tplc="04220019" w:tentative="1">
      <w:start w:val="1"/>
      <w:numFmt w:val="lowerLetter"/>
      <w:lvlText w:val="%5."/>
      <w:lvlJc w:val="left"/>
      <w:pPr>
        <w:ind w:left="5029" w:hanging="360"/>
      </w:pPr>
    </w:lvl>
    <w:lvl w:ilvl="5" w:tplc="0422001B" w:tentative="1">
      <w:start w:val="1"/>
      <w:numFmt w:val="lowerRoman"/>
      <w:lvlText w:val="%6."/>
      <w:lvlJc w:val="right"/>
      <w:pPr>
        <w:ind w:left="5749" w:hanging="180"/>
      </w:pPr>
    </w:lvl>
    <w:lvl w:ilvl="6" w:tplc="0422000F" w:tentative="1">
      <w:start w:val="1"/>
      <w:numFmt w:val="decimal"/>
      <w:lvlText w:val="%7."/>
      <w:lvlJc w:val="left"/>
      <w:pPr>
        <w:ind w:left="6469" w:hanging="360"/>
      </w:pPr>
    </w:lvl>
    <w:lvl w:ilvl="7" w:tplc="04220019" w:tentative="1">
      <w:start w:val="1"/>
      <w:numFmt w:val="lowerLetter"/>
      <w:lvlText w:val="%8."/>
      <w:lvlJc w:val="left"/>
      <w:pPr>
        <w:ind w:left="7189" w:hanging="360"/>
      </w:pPr>
    </w:lvl>
    <w:lvl w:ilvl="8" w:tplc="0422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 w15:restartNumberingAfterBreak="0">
    <w:nsid w:val="50243746"/>
    <w:multiLevelType w:val="hybridMultilevel"/>
    <w:tmpl w:val="888AB35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8691B"/>
    <w:multiLevelType w:val="hybridMultilevel"/>
    <w:tmpl w:val="FCCA6CA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DC52621"/>
    <w:multiLevelType w:val="hybridMultilevel"/>
    <w:tmpl w:val="1834E9D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4F141B9"/>
    <w:multiLevelType w:val="hybridMultilevel"/>
    <w:tmpl w:val="50121292"/>
    <w:lvl w:ilvl="0" w:tplc="04220011">
      <w:start w:val="1"/>
      <w:numFmt w:val="decimal"/>
      <w:lvlText w:val="%1)"/>
      <w:lvlJc w:val="left"/>
      <w:pPr>
        <w:ind w:left="2849" w:hanging="360"/>
      </w:pPr>
    </w:lvl>
    <w:lvl w:ilvl="1" w:tplc="04220019">
      <w:start w:val="1"/>
      <w:numFmt w:val="lowerLetter"/>
      <w:lvlText w:val="%2."/>
      <w:lvlJc w:val="left"/>
      <w:pPr>
        <w:ind w:left="3569" w:hanging="360"/>
      </w:pPr>
    </w:lvl>
    <w:lvl w:ilvl="2" w:tplc="0422001B" w:tentative="1">
      <w:start w:val="1"/>
      <w:numFmt w:val="lowerRoman"/>
      <w:lvlText w:val="%3."/>
      <w:lvlJc w:val="right"/>
      <w:pPr>
        <w:ind w:left="4289" w:hanging="180"/>
      </w:pPr>
    </w:lvl>
    <w:lvl w:ilvl="3" w:tplc="0422000F" w:tentative="1">
      <w:start w:val="1"/>
      <w:numFmt w:val="decimal"/>
      <w:lvlText w:val="%4."/>
      <w:lvlJc w:val="left"/>
      <w:pPr>
        <w:ind w:left="5009" w:hanging="360"/>
      </w:pPr>
    </w:lvl>
    <w:lvl w:ilvl="4" w:tplc="04220019" w:tentative="1">
      <w:start w:val="1"/>
      <w:numFmt w:val="lowerLetter"/>
      <w:lvlText w:val="%5."/>
      <w:lvlJc w:val="left"/>
      <w:pPr>
        <w:ind w:left="5729" w:hanging="360"/>
      </w:pPr>
    </w:lvl>
    <w:lvl w:ilvl="5" w:tplc="0422001B" w:tentative="1">
      <w:start w:val="1"/>
      <w:numFmt w:val="lowerRoman"/>
      <w:lvlText w:val="%6."/>
      <w:lvlJc w:val="right"/>
      <w:pPr>
        <w:ind w:left="6449" w:hanging="180"/>
      </w:pPr>
    </w:lvl>
    <w:lvl w:ilvl="6" w:tplc="0422000F" w:tentative="1">
      <w:start w:val="1"/>
      <w:numFmt w:val="decimal"/>
      <w:lvlText w:val="%7."/>
      <w:lvlJc w:val="left"/>
      <w:pPr>
        <w:ind w:left="7169" w:hanging="360"/>
      </w:pPr>
    </w:lvl>
    <w:lvl w:ilvl="7" w:tplc="04220019" w:tentative="1">
      <w:start w:val="1"/>
      <w:numFmt w:val="lowerLetter"/>
      <w:lvlText w:val="%8."/>
      <w:lvlJc w:val="left"/>
      <w:pPr>
        <w:ind w:left="7889" w:hanging="360"/>
      </w:pPr>
    </w:lvl>
    <w:lvl w:ilvl="8" w:tplc="0422001B" w:tentative="1">
      <w:start w:val="1"/>
      <w:numFmt w:val="lowerRoman"/>
      <w:lvlText w:val="%9."/>
      <w:lvlJc w:val="right"/>
      <w:pPr>
        <w:ind w:left="8609" w:hanging="180"/>
      </w:pPr>
    </w:lvl>
  </w:abstractNum>
  <w:abstractNum w:abstractNumId="25" w15:restartNumberingAfterBreak="0">
    <w:nsid w:val="66E534FF"/>
    <w:multiLevelType w:val="hybridMultilevel"/>
    <w:tmpl w:val="35C2D0F4"/>
    <w:lvl w:ilvl="0" w:tplc="30DE0D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DF28D0"/>
    <w:multiLevelType w:val="hybridMultilevel"/>
    <w:tmpl w:val="FD987138"/>
    <w:lvl w:ilvl="0" w:tplc="D0C4911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223E2F"/>
    <w:multiLevelType w:val="hybridMultilevel"/>
    <w:tmpl w:val="ABB6118C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12"/>
  </w:num>
  <w:num w:numId="3">
    <w:abstractNumId w:val="3"/>
  </w:num>
  <w:num w:numId="4">
    <w:abstractNumId w:val="19"/>
  </w:num>
  <w:num w:numId="5">
    <w:abstractNumId w:val="17"/>
  </w:num>
  <w:num w:numId="6">
    <w:abstractNumId w:val="9"/>
  </w:num>
  <w:num w:numId="7">
    <w:abstractNumId w:val="2"/>
  </w:num>
  <w:num w:numId="8">
    <w:abstractNumId w:val="22"/>
  </w:num>
  <w:num w:numId="9">
    <w:abstractNumId w:val="11"/>
  </w:num>
  <w:num w:numId="10">
    <w:abstractNumId w:val="23"/>
  </w:num>
  <w:num w:numId="11">
    <w:abstractNumId w:val="27"/>
  </w:num>
  <w:num w:numId="12">
    <w:abstractNumId w:val="0"/>
  </w:num>
  <w:num w:numId="13">
    <w:abstractNumId w:val="18"/>
  </w:num>
  <w:num w:numId="14">
    <w:abstractNumId w:val="26"/>
  </w:num>
  <w:num w:numId="15">
    <w:abstractNumId w:val="21"/>
  </w:num>
  <w:num w:numId="16">
    <w:abstractNumId w:val="16"/>
  </w:num>
  <w:num w:numId="17">
    <w:abstractNumId w:val="7"/>
  </w:num>
  <w:num w:numId="18">
    <w:abstractNumId w:val="5"/>
  </w:num>
  <w:num w:numId="19">
    <w:abstractNumId w:val="1"/>
  </w:num>
  <w:num w:numId="20">
    <w:abstractNumId w:val="10"/>
  </w:num>
  <w:num w:numId="21">
    <w:abstractNumId w:val="8"/>
  </w:num>
  <w:num w:numId="22">
    <w:abstractNumId w:val="13"/>
  </w:num>
  <w:num w:numId="23">
    <w:abstractNumId w:val="6"/>
  </w:num>
  <w:num w:numId="24">
    <w:abstractNumId w:val="15"/>
  </w:num>
  <w:num w:numId="25">
    <w:abstractNumId w:val="4"/>
  </w:num>
  <w:num w:numId="26">
    <w:abstractNumId w:val="20"/>
  </w:num>
  <w:num w:numId="27">
    <w:abstractNumId w:val="1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6B"/>
    <w:rsid w:val="00011ACC"/>
    <w:rsid w:val="000120A9"/>
    <w:rsid w:val="0001429D"/>
    <w:rsid w:val="00015272"/>
    <w:rsid w:val="00016877"/>
    <w:rsid w:val="0002570A"/>
    <w:rsid w:val="0003508C"/>
    <w:rsid w:val="00040863"/>
    <w:rsid w:val="00045313"/>
    <w:rsid w:val="00046331"/>
    <w:rsid w:val="00071994"/>
    <w:rsid w:val="00071DEA"/>
    <w:rsid w:val="000839C3"/>
    <w:rsid w:val="0008567C"/>
    <w:rsid w:val="00093725"/>
    <w:rsid w:val="000A2935"/>
    <w:rsid w:val="000A44FF"/>
    <w:rsid w:val="000B50DF"/>
    <w:rsid w:val="000B6536"/>
    <w:rsid w:val="000B7280"/>
    <w:rsid w:val="000C03B7"/>
    <w:rsid w:val="000C092B"/>
    <w:rsid w:val="000C5794"/>
    <w:rsid w:val="000C609A"/>
    <w:rsid w:val="000D7556"/>
    <w:rsid w:val="000F094B"/>
    <w:rsid w:val="000F54B5"/>
    <w:rsid w:val="00100D20"/>
    <w:rsid w:val="00110087"/>
    <w:rsid w:val="00114AA1"/>
    <w:rsid w:val="00130DB1"/>
    <w:rsid w:val="001365BE"/>
    <w:rsid w:val="001373E4"/>
    <w:rsid w:val="00141BF0"/>
    <w:rsid w:val="001421E4"/>
    <w:rsid w:val="001458EE"/>
    <w:rsid w:val="00147871"/>
    <w:rsid w:val="00161EB1"/>
    <w:rsid w:val="00163F16"/>
    <w:rsid w:val="00167FEB"/>
    <w:rsid w:val="00170FD5"/>
    <w:rsid w:val="00172CBC"/>
    <w:rsid w:val="00172E26"/>
    <w:rsid w:val="00186C09"/>
    <w:rsid w:val="00187546"/>
    <w:rsid w:val="00192CD3"/>
    <w:rsid w:val="001A378C"/>
    <w:rsid w:val="001B32AE"/>
    <w:rsid w:val="001C46AB"/>
    <w:rsid w:val="001D0740"/>
    <w:rsid w:val="001D3AA4"/>
    <w:rsid w:val="001F06F7"/>
    <w:rsid w:val="002002B1"/>
    <w:rsid w:val="002068D5"/>
    <w:rsid w:val="00207712"/>
    <w:rsid w:val="00210359"/>
    <w:rsid w:val="002117C8"/>
    <w:rsid w:val="00221964"/>
    <w:rsid w:val="00231852"/>
    <w:rsid w:val="00236389"/>
    <w:rsid w:val="00241D6A"/>
    <w:rsid w:val="0024271C"/>
    <w:rsid w:val="00244CC6"/>
    <w:rsid w:val="00247C9D"/>
    <w:rsid w:val="00251F68"/>
    <w:rsid w:val="00260B50"/>
    <w:rsid w:val="00262AF0"/>
    <w:rsid w:val="00262BEE"/>
    <w:rsid w:val="00262FBF"/>
    <w:rsid w:val="00292A98"/>
    <w:rsid w:val="00292BBF"/>
    <w:rsid w:val="002936BB"/>
    <w:rsid w:val="002A3FD0"/>
    <w:rsid w:val="002A5C72"/>
    <w:rsid w:val="002C0EE9"/>
    <w:rsid w:val="002C2A4D"/>
    <w:rsid w:val="002D249A"/>
    <w:rsid w:val="002D2D00"/>
    <w:rsid w:val="002D5429"/>
    <w:rsid w:val="002F597C"/>
    <w:rsid w:val="003054DE"/>
    <w:rsid w:val="00305FED"/>
    <w:rsid w:val="003107E7"/>
    <w:rsid w:val="0031730F"/>
    <w:rsid w:val="00322BDF"/>
    <w:rsid w:val="00327BFA"/>
    <w:rsid w:val="003300FD"/>
    <w:rsid w:val="0034697C"/>
    <w:rsid w:val="00352BED"/>
    <w:rsid w:val="0036120D"/>
    <w:rsid w:val="00364AE9"/>
    <w:rsid w:val="00372D32"/>
    <w:rsid w:val="003731B2"/>
    <w:rsid w:val="00374391"/>
    <w:rsid w:val="00380F3D"/>
    <w:rsid w:val="00382211"/>
    <w:rsid w:val="00391C8E"/>
    <w:rsid w:val="003945A3"/>
    <w:rsid w:val="00394E74"/>
    <w:rsid w:val="003A01BE"/>
    <w:rsid w:val="003A401F"/>
    <w:rsid w:val="003C66BF"/>
    <w:rsid w:val="003C74D5"/>
    <w:rsid w:val="003D2131"/>
    <w:rsid w:val="003D7EA9"/>
    <w:rsid w:val="003E1F6E"/>
    <w:rsid w:val="003E4E28"/>
    <w:rsid w:val="0040014A"/>
    <w:rsid w:val="00402A3C"/>
    <w:rsid w:val="00405A5E"/>
    <w:rsid w:val="00411BD8"/>
    <w:rsid w:val="00411D2D"/>
    <w:rsid w:val="00413EFB"/>
    <w:rsid w:val="00416588"/>
    <w:rsid w:val="0044183D"/>
    <w:rsid w:val="0044550C"/>
    <w:rsid w:val="00446E29"/>
    <w:rsid w:val="00466B64"/>
    <w:rsid w:val="00477897"/>
    <w:rsid w:val="004D0BB6"/>
    <w:rsid w:val="004F4EA9"/>
    <w:rsid w:val="004F6CAD"/>
    <w:rsid w:val="004F7D12"/>
    <w:rsid w:val="005004E6"/>
    <w:rsid w:val="005052CF"/>
    <w:rsid w:val="005157A1"/>
    <w:rsid w:val="00531A7D"/>
    <w:rsid w:val="005430C7"/>
    <w:rsid w:val="005449D1"/>
    <w:rsid w:val="00550609"/>
    <w:rsid w:val="00555431"/>
    <w:rsid w:val="0055612B"/>
    <w:rsid w:val="0057305B"/>
    <w:rsid w:val="0057510F"/>
    <w:rsid w:val="00576E09"/>
    <w:rsid w:val="00585A75"/>
    <w:rsid w:val="0059123C"/>
    <w:rsid w:val="00593995"/>
    <w:rsid w:val="005947D7"/>
    <w:rsid w:val="00594A55"/>
    <w:rsid w:val="005C05FC"/>
    <w:rsid w:val="005C107E"/>
    <w:rsid w:val="005D0790"/>
    <w:rsid w:val="005D6732"/>
    <w:rsid w:val="005F496A"/>
    <w:rsid w:val="005F6D1B"/>
    <w:rsid w:val="00607D17"/>
    <w:rsid w:val="006259B4"/>
    <w:rsid w:val="00634E40"/>
    <w:rsid w:val="0064165B"/>
    <w:rsid w:val="00642280"/>
    <w:rsid w:val="0064258C"/>
    <w:rsid w:val="00643B4B"/>
    <w:rsid w:val="00653E9D"/>
    <w:rsid w:val="00654E1F"/>
    <w:rsid w:val="0065663D"/>
    <w:rsid w:val="00663503"/>
    <w:rsid w:val="006653E2"/>
    <w:rsid w:val="0068242B"/>
    <w:rsid w:val="00685562"/>
    <w:rsid w:val="006A0161"/>
    <w:rsid w:val="006A0710"/>
    <w:rsid w:val="006A28E2"/>
    <w:rsid w:val="006A3F8E"/>
    <w:rsid w:val="006B29EE"/>
    <w:rsid w:val="006C6674"/>
    <w:rsid w:val="006C7150"/>
    <w:rsid w:val="006D4D8F"/>
    <w:rsid w:val="006D7446"/>
    <w:rsid w:val="006E0C34"/>
    <w:rsid w:val="006E6951"/>
    <w:rsid w:val="006E7670"/>
    <w:rsid w:val="006F1FC0"/>
    <w:rsid w:val="006F5DB1"/>
    <w:rsid w:val="0070279D"/>
    <w:rsid w:val="00720B37"/>
    <w:rsid w:val="0072245A"/>
    <w:rsid w:val="0072367F"/>
    <w:rsid w:val="00725A7F"/>
    <w:rsid w:val="00731541"/>
    <w:rsid w:val="007343FD"/>
    <w:rsid w:val="0074055F"/>
    <w:rsid w:val="007439D9"/>
    <w:rsid w:val="007524B1"/>
    <w:rsid w:val="00755BF7"/>
    <w:rsid w:val="00775096"/>
    <w:rsid w:val="00792E71"/>
    <w:rsid w:val="007A6205"/>
    <w:rsid w:val="007C6990"/>
    <w:rsid w:val="007C6C0D"/>
    <w:rsid w:val="007D0411"/>
    <w:rsid w:val="007D05F6"/>
    <w:rsid w:val="007D267B"/>
    <w:rsid w:val="007D3217"/>
    <w:rsid w:val="007D4664"/>
    <w:rsid w:val="007D4FC3"/>
    <w:rsid w:val="007E04DC"/>
    <w:rsid w:val="007E2A85"/>
    <w:rsid w:val="007E33B0"/>
    <w:rsid w:val="007E6620"/>
    <w:rsid w:val="007F0341"/>
    <w:rsid w:val="007F0FE5"/>
    <w:rsid w:val="007F16DA"/>
    <w:rsid w:val="008017CC"/>
    <w:rsid w:val="00805A6F"/>
    <w:rsid w:val="00805E41"/>
    <w:rsid w:val="0082104D"/>
    <w:rsid w:val="008269DE"/>
    <w:rsid w:val="00833232"/>
    <w:rsid w:val="008415FC"/>
    <w:rsid w:val="008435A5"/>
    <w:rsid w:val="00843F34"/>
    <w:rsid w:val="0085094F"/>
    <w:rsid w:val="00860145"/>
    <w:rsid w:val="00862048"/>
    <w:rsid w:val="00871AFF"/>
    <w:rsid w:val="008749F1"/>
    <w:rsid w:val="008821A0"/>
    <w:rsid w:val="00893B79"/>
    <w:rsid w:val="008A493C"/>
    <w:rsid w:val="008A59D8"/>
    <w:rsid w:val="008A5B4B"/>
    <w:rsid w:val="008A62FD"/>
    <w:rsid w:val="008A71DA"/>
    <w:rsid w:val="008B1680"/>
    <w:rsid w:val="008B46B7"/>
    <w:rsid w:val="008B4B96"/>
    <w:rsid w:val="008B7E42"/>
    <w:rsid w:val="008C0826"/>
    <w:rsid w:val="008C26E8"/>
    <w:rsid w:val="008C6EC1"/>
    <w:rsid w:val="008C7CB6"/>
    <w:rsid w:val="008D5E3D"/>
    <w:rsid w:val="008D760D"/>
    <w:rsid w:val="008E16F1"/>
    <w:rsid w:val="008F5709"/>
    <w:rsid w:val="008F5CFC"/>
    <w:rsid w:val="008F7999"/>
    <w:rsid w:val="00910354"/>
    <w:rsid w:val="00916E22"/>
    <w:rsid w:val="00924C6B"/>
    <w:rsid w:val="009252A2"/>
    <w:rsid w:val="00926397"/>
    <w:rsid w:val="00935E88"/>
    <w:rsid w:val="009378E1"/>
    <w:rsid w:val="00945E38"/>
    <w:rsid w:val="0095055A"/>
    <w:rsid w:val="00955896"/>
    <w:rsid w:val="00960669"/>
    <w:rsid w:val="0097720E"/>
    <w:rsid w:val="009821B4"/>
    <w:rsid w:val="009873FE"/>
    <w:rsid w:val="0099009F"/>
    <w:rsid w:val="00990592"/>
    <w:rsid w:val="00994AB9"/>
    <w:rsid w:val="009977EC"/>
    <w:rsid w:val="009A28EE"/>
    <w:rsid w:val="009A3E3D"/>
    <w:rsid w:val="009B185E"/>
    <w:rsid w:val="009B6A01"/>
    <w:rsid w:val="009C324E"/>
    <w:rsid w:val="009C65C4"/>
    <w:rsid w:val="009C6C46"/>
    <w:rsid w:val="009D0E8E"/>
    <w:rsid w:val="009D38C8"/>
    <w:rsid w:val="009D74D7"/>
    <w:rsid w:val="009F60CF"/>
    <w:rsid w:val="00A05481"/>
    <w:rsid w:val="00A201A5"/>
    <w:rsid w:val="00A21D54"/>
    <w:rsid w:val="00A24B16"/>
    <w:rsid w:val="00A24B9C"/>
    <w:rsid w:val="00A36333"/>
    <w:rsid w:val="00A40A63"/>
    <w:rsid w:val="00A419F2"/>
    <w:rsid w:val="00A46998"/>
    <w:rsid w:val="00A477C2"/>
    <w:rsid w:val="00A545B7"/>
    <w:rsid w:val="00A76FE8"/>
    <w:rsid w:val="00A87028"/>
    <w:rsid w:val="00A926C6"/>
    <w:rsid w:val="00A97647"/>
    <w:rsid w:val="00AB6028"/>
    <w:rsid w:val="00AC5E6F"/>
    <w:rsid w:val="00AC7E47"/>
    <w:rsid w:val="00AD1E32"/>
    <w:rsid w:val="00AD439B"/>
    <w:rsid w:val="00AF5425"/>
    <w:rsid w:val="00B14374"/>
    <w:rsid w:val="00B227DD"/>
    <w:rsid w:val="00B27BDA"/>
    <w:rsid w:val="00B30A19"/>
    <w:rsid w:val="00B44B1E"/>
    <w:rsid w:val="00B537A9"/>
    <w:rsid w:val="00B55225"/>
    <w:rsid w:val="00B6789B"/>
    <w:rsid w:val="00B706B9"/>
    <w:rsid w:val="00B77E27"/>
    <w:rsid w:val="00B84375"/>
    <w:rsid w:val="00B97F79"/>
    <w:rsid w:val="00BA0FBD"/>
    <w:rsid w:val="00BA4B11"/>
    <w:rsid w:val="00BA64B2"/>
    <w:rsid w:val="00BA72B9"/>
    <w:rsid w:val="00BC57FD"/>
    <w:rsid w:val="00BC7A53"/>
    <w:rsid w:val="00BD273D"/>
    <w:rsid w:val="00BD2A61"/>
    <w:rsid w:val="00BD54D0"/>
    <w:rsid w:val="00BD54DC"/>
    <w:rsid w:val="00BD5D1E"/>
    <w:rsid w:val="00BF0D47"/>
    <w:rsid w:val="00BF1345"/>
    <w:rsid w:val="00C063AC"/>
    <w:rsid w:val="00C1474B"/>
    <w:rsid w:val="00C21C93"/>
    <w:rsid w:val="00C238A9"/>
    <w:rsid w:val="00C24B1D"/>
    <w:rsid w:val="00C24FA6"/>
    <w:rsid w:val="00C34E8B"/>
    <w:rsid w:val="00C3692E"/>
    <w:rsid w:val="00C40693"/>
    <w:rsid w:val="00C42B6A"/>
    <w:rsid w:val="00C4514C"/>
    <w:rsid w:val="00C5015C"/>
    <w:rsid w:val="00C56C07"/>
    <w:rsid w:val="00C705CE"/>
    <w:rsid w:val="00C75BBC"/>
    <w:rsid w:val="00C8378C"/>
    <w:rsid w:val="00C9175F"/>
    <w:rsid w:val="00C92AF8"/>
    <w:rsid w:val="00CA5BE9"/>
    <w:rsid w:val="00CB221D"/>
    <w:rsid w:val="00CB6BCD"/>
    <w:rsid w:val="00CB7992"/>
    <w:rsid w:val="00CB7F2C"/>
    <w:rsid w:val="00CD7D3B"/>
    <w:rsid w:val="00CE36D3"/>
    <w:rsid w:val="00CE3EEB"/>
    <w:rsid w:val="00CE7606"/>
    <w:rsid w:val="00CF0391"/>
    <w:rsid w:val="00CF5237"/>
    <w:rsid w:val="00CF7D73"/>
    <w:rsid w:val="00D02147"/>
    <w:rsid w:val="00D02D1C"/>
    <w:rsid w:val="00D14735"/>
    <w:rsid w:val="00D151CF"/>
    <w:rsid w:val="00D164A9"/>
    <w:rsid w:val="00D169DC"/>
    <w:rsid w:val="00D17610"/>
    <w:rsid w:val="00D35981"/>
    <w:rsid w:val="00D35CBC"/>
    <w:rsid w:val="00D47D70"/>
    <w:rsid w:val="00D537FE"/>
    <w:rsid w:val="00D546DA"/>
    <w:rsid w:val="00D56959"/>
    <w:rsid w:val="00D63CCF"/>
    <w:rsid w:val="00D762DD"/>
    <w:rsid w:val="00D77573"/>
    <w:rsid w:val="00D82AD5"/>
    <w:rsid w:val="00D87C5B"/>
    <w:rsid w:val="00D95545"/>
    <w:rsid w:val="00D9635A"/>
    <w:rsid w:val="00D96517"/>
    <w:rsid w:val="00DB788D"/>
    <w:rsid w:val="00DC4574"/>
    <w:rsid w:val="00DC5E59"/>
    <w:rsid w:val="00DC76E7"/>
    <w:rsid w:val="00DD268B"/>
    <w:rsid w:val="00DD492C"/>
    <w:rsid w:val="00DD65FA"/>
    <w:rsid w:val="00DF5D4B"/>
    <w:rsid w:val="00E02B60"/>
    <w:rsid w:val="00E034F9"/>
    <w:rsid w:val="00E03B7A"/>
    <w:rsid w:val="00E0440A"/>
    <w:rsid w:val="00E06513"/>
    <w:rsid w:val="00E07094"/>
    <w:rsid w:val="00E14C86"/>
    <w:rsid w:val="00E16D18"/>
    <w:rsid w:val="00E4142D"/>
    <w:rsid w:val="00E41C81"/>
    <w:rsid w:val="00E4316B"/>
    <w:rsid w:val="00E51910"/>
    <w:rsid w:val="00E561B0"/>
    <w:rsid w:val="00E567EA"/>
    <w:rsid w:val="00E6147A"/>
    <w:rsid w:val="00E72C39"/>
    <w:rsid w:val="00E733B5"/>
    <w:rsid w:val="00E82BA1"/>
    <w:rsid w:val="00E846E6"/>
    <w:rsid w:val="00E85B65"/>
    <w:rsid w:val="00E90D45"/>
    <w:rsid w:val="00E92317"/>
    <w:rsid w:val="00EA2678"/>
    <w:rsid w:val="00EB12E8"/>
    <w:rsid w:val="00EB2029"/>
    <w:rsid w:val="00EB38DE"/>
    <w:rsid w:val="00EC04A4"/>
    <w:rsid w:val="00EC1C9D"/>
    <w:rsid w:val="00EC20C9"/>
    <w:rsid w:val="00EC45A3"/>
    <w:rsid w:val="00ED13FF"/>
    <w:rsid w:val="00EE07C1"/>
    <w:rsid w:val="00EE5883"/>
    <w:rsid w:val="00EE5D37"/>
    <w:rsid w:val="00EF1423"/>
    <w:rsid w:val="00F07C3D"/>
    <w:rsid w:val="00F207AD"/>
    <w:rsid w:val="00F23D91"/>
    <w:rsid w:val="00F25CC6"/>
    <w:rsid w:val="00F27B26"/>
    <w:rsid w:val="00F317F6"/>
    <w:rsid w:val="00F3197E"/>
    <w:rsid w:val="00F3207F"/>
    <w:rsid w:val="00F36BFA"/>
    <w:rsid w:val="00F45028"/>
    <w:rsid w:val="00F46B27"/>
    <w:rsid w:val="00F479E7"/>
    <w:rsid w:val="00F556E5"/>
    <w:rsid w:val="00F56F94"/>
    <w:rsid w:val="00F61521"/>
    <w:rsid w:val="00F645A9"/>
    <w:rsid w:val="00F824A1"/>
    <w:rsid w:val="00F83592"/>
    <w:rsid w:val="00F84507"/>
    <w:rsid w:val="00F93855"/>
    <w:rsid w:val="00F94CD4"/>
    <w:rsid w:val="00FC3767"/>
    <w:rsid w:val="00FD14EC"/>
    <w:rsid w:val="00FE016D"/>
    <w:rsid w:val="00FE5645"/>
    <w:rsid w:val="00FF1448"/>
    <w:rsid w:val="00FF187D"/>
    <w:rsid w:val="00FF6157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A20CA"/>
  <w15:docId w15:val="{A66F344E-9809-4AC6-A485-7DD5EA37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C6B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даток"/>
    <w:basedOn w:val="a"/>
    <w:qFormat/>
    <w:rsid w:val="00924C6B"/>
    <w:pPr>
      <w:jc w:val="right"/>
    </w:pPr>
    <w:rPr>
      <w:rFonts w:ascii="Times New Roman" w:hAnsi="Times New Roman"/>
      <w:sz w:val="28"/>
      <w:szCs w:val="28"/>
      <w:lang w:val="uk-UA"/>
    </w:rPr>
  </w:style>
  <w:style w:type="paragraph" w:styleId="a4">
    <w:name w:val="header"/>
    <w:basedOn w:val="a"/>
    <w:link w:val="a5"/>
    <w:uiPriority w:val="99"/>
    <w:rsid w:val="00924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24C6B"/>
    <w:rPr>
      <w:rFonts w:ascii="Calibri" w:hAnsi="Calibri"/>
      <w:sz w:val="22"/>
      <w:szCs w:val="22"/>
      <w:lang w:val="en-US" w:eastAsia="en-US"/>
    </w:rPr>
  </w:style>
  <w:style w:type="paragraph" w:styleId="a6">
    <w:name w:val="footer"/>
    <w:basedOn w:val="a"/>
    <w:link w:val="a7"/>
    <w:uiPriority w:val="99"/>
    <w:rsid w:val="00924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24C6B"/>
    <w:rPr>
      <w:rFonts w:ascii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rsid w:val="0092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924C6B"/>
    <w:rPr>
      <w:rFonts w:ascii="Tahoma" w:hAnsi="Tahoma" w:cs="Tahoma"/>
      <w:sz w:val="16"/>
      <w:szCs w:val="16"/>
      <w:lang w:val="en-US" w:eastAsia="en-US"/>
    </w:rPr>
  </w:style>
  <w:style w:type="paragraph" w:styleId="aa">
    <w:name w:val="List Paragraph"/>
    <w:basedOn w:val="a"/>
    <w:uiPriority w:val="34"/>
    <w:qFormat/>
    <w:rsid w:val="0008567C"/>
    <w:pPr>
      <w:ind w:left="720"/>
      <w:contextualSpacing/>
    </w:pPr>
  </w:style>
  <w:style w:type="character" w:styleId="ab">
    <w:name w:val="annotation reference"/>
    <w:basedOn w:val="a0"/>
    <w:semiHidden/>
    <w:unhideWhenUsed/>
    <w:rsid w:val="00585A75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85A75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semiHidden/>
    <w:rsid w:val="00585A75"/>
    <w:rPr>
      <w:rFonts w:ascii="Calibri" w:hAnsi="Calibri"/>
      <w:lang w:val="en-US" w:eastAsia="en-US"/>
    </w:rPr>
  </w:style>
  <w:style w:type="paragraph" w:styleId="ae">
    <w:name w:val="annotation subject"/>
    <w:basedOn w:val="ac"/>
    <w:next w:val="ac"/>
    <w:link w:val="af"/>
    <w:semiHidden/>
    <w:unhideWhenUsed/>
    <w:rsid w:val="00585A75"/>
    <w:rPr>
      <w:b/>
      <w:bCs/>
    </w:rPr>
  </w:style>
  <w:style w:type="character" w:customStyle="1" w:styleId="af">
    <w:name w:val="Тема примітки Знак"/>
    <w:basedOn w:val="ad"/>
    <w:link w:val="ae"/>
    <w:semiHidden/>
    <w:rsid w:val="00585A75"/>
    <w:rPr>
      <w:rFonts w:ascii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97F36-BB0B-49D9-934E-349BDD810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1033</Words>
  <Characters>589</Characters>
  <Application>Microsoft Office Word</Application>
  <DocSecurity>0</DocSecurity>
  <Lines>4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Чалик Володимир Іванович</dc:creator>
  <cp:keywords/>
  <dc:description/>
  <cp:lastModifiedBy>Федяков Андрій Віталійович</cp:lastModifiedBy>
  <cp:revision>3</cp:revision>
  <dcterms:created xsi:type="dcterms:W3CDTF">2019-05-08T09:24:00Z</dcterms:created>
  <dcterms:modified xsi:type="dcterms:W3CDTF">2019-05-08T09:28:00Z</dcterms:modified>
</cp:coreProperties>
</file>